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ind w:right="707"/>
        <w:rPr>
          <w:rFonts w:ascii="Times New Roman" w:hAnsi="Times New Roman"/>
          <w:sz w:val="22"/>
          <w:szCs w:val="22"/>
          <w:lang w:val="ru-RU"/>
        </w:rPr>
      </w:pPr>
    </w:p>
    <w:p>
      <w:pPr>
        <w:ind w:left="-284" w:right="566" w:firstLine="851"/>
        <w:jc w:val="right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  </w:t>
      </w:r>
    </w:p>
    <w:p>
      <w:pPr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</w:p>
    <w:p>
      <w:pPr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Палата земельных и имущественных отношений </w:t>
      </w:r>
      <w:proofErr w:type="spellStart"/>
      <w:r>
        <w:rPr>
          <w:rFonts w:ascii="Times New Roman" w:hAnsi="Times New Roman"/>
          <w:lang w:val="ru-RU"/>
        </w:rPr>
        <w:t>Альметьевского</w:t>
      </w:r>
      <w:proofErr w:type="spellEnd"/>
      <w:r>
        <w:rPr>
          <w:rFonts w:ascii="Times New Roman" w:hAnsi="Times New Roman"/>
          <w:lang w:val="ru-RU"/>
        </w:rPr>
        <w:t xml:space="preserve"> муниципального района Республики Татарстан информирует об итогах открытых аукционных торгов, назначенных  на «12» августа 2019 г. в 10.00 часов</w:t>
      </w:r>
      <w:bookmarkStart w:id="0" w:name="_GoBack"/>
      <w:bookmarkEnd w:id="0"/>
      <w:r>
        <w:rPr>
          <w:rFonts w:ascii="Times New Roman" w:hAnsi="Times New Roman"/>
          <w:lang w:val="ru-RU"/>
        </w:rPr>
        <w:t xml:space="preserve">, в соответствии с постановлением Исполнительного комитета   </w:t>
      </w:r>
      <w:proofErr w:type="spellStart"/>
      <w:r>
        <w:rPr>
          <w:rFonts w:ascii="Times New Roman" w:hAnsi="Times New Roman"/>
          <w:lang w:val="ru-RU"/>
        </w:rPr>
        <w:t>Альметьевского</w:t>
      </w:r>
      <w:proofErr w:type="spellEnd"/>
      <w:r>
        <w:rPr>
          <w:rFonts w:ascii="Times New Roman" w:hAnsi="Times New Roman"/>
          <w:lang w:val="ru-RU"/>
        </w:rPr>
        <w:t xml:space="preserve"> муниципального района от «08» июля  2019 г № 1220 «О проведен</w:t>
      </w:r>
      <w:proofErr w:type="gramStart"/>
      <w:r>
        <w:rPr>
          <w:rFonts w:ascii="Times New Roman" w:hAnsi="Times New Roman"/>
          <w:lang w:val="ru-RU"/>
        </w:rPr>
        <w:t>ии ау</w:t>
      </w:r>
      <w:proofErr w:type="gramEnd"/>
      <w:r>
        <w:rPr>
          <w:rFonts w:ascii="Times New Roman" w:hAnsi="Times New Roman"/>
          <w:lang w:val="ru-RU"/>
        </w:rPr>
        <w:t>кциона  на право  заключения договора аренды земельного участка»</w:t>
      </w:r>
      <w:r>
        <w:rPr>
          <w:rFonts w:ascii="Times New Roman" w:hAnsi="Times New Roman"/>
          <w:szCs w:val="26"/>
          <w:lang w:val="ru-RU"/>
        </w:rPr>
        <w:t>:</w:t>
      </w:r>
    </w:p>
    <w:p>
      <w:pPr>
        <w:tabs>
          <w:tab w:val="left" w:pos="2062"/>
        </w:tabs>
        <w:rPr>
          <w:rFonts w:ascii="Times New Roman" w:hAnsi="Times New Roman"/>
          <w:sz w:val="22"/>
          <w:szCs w:val="22"/>
          <w:lang w:val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2"/>
        <w:gridCol w:w="4986"/>
        <w:gridCol w:w="2103"/>
        <w:gridCol w:w="1973"/>
      </w:tblGrid>
      <w:tr>
        <w:trPr>
          <w:jc w:val="center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№</w:t>
            </w:r>
          </w:p>
          <w:p>
            <w:pPr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 xml:space="preserve">№ </w:t>
            </w:r>
            <w:proofErr w:type="spellStart"/>
            <w:r>
              <w:t>лота</w:t>
            </w:r>
            <w:proofErr w:type="spellEnd"/>
          </w:p>
        </w:tc>
        <w:tc>
          <w:tcPr>
            <w:tcW w:w="2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16" w:lineRule="auto"/>
              <w:jc w:val="center"/>
            </w:pPr>
          </w:p>
          <w:p>
            <w:pPr>
              <w:autoSpaceDE w:val="0"/>
              <w:autoSpaceDN w:val="0"/>
              <w:adjustRightInd w:val="0"/>
              <w:spacing w:line="216" w:lineRule="auto"/>
              <w:jc w:val="center"/>
            </w:pPr>
            <w:proofErr w:type="spellStart"/>
            <w:r>
              <w:t>Земельный</w:t>
            </w:r>
            <w:proofErr w:type="spellEnd"/>
            <w:r>
              <w:t xml:space="preserve"> </w:t>
            </w:r>
            <w:proofErr w:type="spellStart"/>
            <w:r>
              <w:t>участок</w:t>
            </w:r>
            <w:proofErr w:type="spellEnd"/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ФИО</w:t>
            </w:r>
          </w:p>
          <w:p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lang w:val="ru-RU"/>
              </w:rPr>
            </w:pPr>
            <w:proofErr w:type="spellStart"/>
            <w:r>
              <w:t>победителя</w:t>
            </w:r>
            <w:proofErr w:type="spellEnd"/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autoSpaceDE w:val="0"/>
              <w:autoSpaceDN w:val="0"/>
              <w:adjustRightInd w:val="0"/>
              <w:spacing w:line="216" w:lineRule="auto"/>
              <w:ind w:left="142"/>
              <w:jc w:val="center"/>
              <w:rPr>
                <w:lang w:val="ru-RU"/>
              </w:rPr>
            </w:pPr>
            <w:r>
              <w:rPr>
                <w:lang w:val="ru-RU"/>
              </w:rPr>
              <w:t>Итоговая цена годовой арендной платы, руб.</w:t>
            </w:r>
          </w:p>
        </w:tc>
      </w:tr>
      <w:tr>
        <w:trPr>
          <w:trHeight w:val="1902"/>
          <w:jc w:val="center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</w:pPr>
            <w:r>
              <w:t>1</w:t>
            </w:r>
          </w:p>
        </w:tc>
        <w:tc>
          <w:tcPr>
            <w:tcW w:w="2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lang w:val="ru-RU"/>
              </w:rPr>
            </w:pPr>
            <w:r>
              <w:rPr>
                <w:lang w:val="ru-RU"/>
              </w:rPr>
              <w:t xml:space="preserve">Земельный участок, относящийся  к землям населенных пунктов, кадастровый №16:07:210101:9397,вид разрешенного использования – магазины,  площадью 36 </w:t>
            </w:r>
            <w:proofErr w:type="spellStart"/>
            <w:r>
              <w:rPr>
                <w:lang w:val="ru-RU"/>
              </w:rPr>
              <w:t>кв.м</w:t>
            </w:r>
            <w:proofErr w:type="spellEnd"/>
            <w:r>
              <w:rPr>
                <w:lang w:val="ru-RU"/>
              </w:rPr>
              <w:t xml:space="preserve">., расположенный по адресу: </w:t>
            </w:r>
            <w:proofErr w:type="spellStart"/>
            <w:proofErr w:type="gramStart"/>
            <w:r>
              <w:rPr>
                <w:lang w:val="ru-RU"/>
              </w:rPr>
              <w:t>Альметьевский</w:t>
            </w:r>
            <w:proofErr w:type="spellEnd"/>
            <w:proofErr w:type="gramEnd"/>
            <w:r>
              <w:rPr>
                <w:lang w:val="ru-RU"/>
              </w:rPr>
              <w:t xml:space="preserve"> р-он, с. Новотроицкое,                             ул. Набережная, з/у 67А</w:t>
            </w:r>
          </w:p>
          <w:p>
            <w:r>
              <w:rPr>
                <w:lang w:val="ru-RU"/>
              </w:rPr>
              <w:t>Срок аренды -5 лет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</w:pPr>
            <w:proofErr w:type="spellStart"/>
            <w:r>
              <w:t>Иванычева</w:t>
            </w:r>
            <w:proofErr w:type="spellEnd"/>
            <w:r>
              <w:t xml:space="preserve"> </w:t>
            </w:r>
            <w:proofErr w:type="spellStart"/>
            <w:r>
              <w:t>Светлана</w:t>
            </w:r>
            <w:proofErr w:type="spellEnd"/>
            <w:r>
              <w:t xml:space="preserve"> </w:t>
            </w:r>
            <w:proofErr w:type="spellStart"/>
            <w:r>
              <w:t>Николаевна</w:t>
            </w:r>
            <w:proofErr w:type="spellEnd"/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16" w:lineRule="auto"/>
              <w:jc w:val="center"/>
            </w:pPr>
            <w:r>
              <w:t>25 200</w:t>
            </w:r>
          </w:p>
        </w:tc>
      </w:tr>
    </w:tbl>
    <w:p>
      <w:pPr>
        <w:ind w:firstLine="851"/>
        <w:jc w:val="both"/>
        <w:rPr>
          <w:lang w:val="ru-RU"/>
        </w:rPr>
      </w:pPr>
    </w:p>
    <w:sectPr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F39D1"/>
    <w:multiLevelType w:val="hybridMultilevel"/>
    <w:tmpl w:val="90522138"/>
    <w:lvl w:ilvl="0" w:tplc="C11850A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pPr>
      <w:spacing w:after="120" w:line="276" w:lineRule="auto"/>
    </w:pPr>
    <w:rPr>
      <w:rFonts w:eastAsiaTheme="minorHAnsi" w:cstheme="minorBidi"/>
      <w:sz w:val="22"/>
      <w:szCs w:val="22"/>
      <w:lang w:val="ru-RU" w:bidi="ar-SA"/>
    </w:rPr>
  </w:style>
  <w:style w:type="character" w:customStyle="1" w:styleId="a4">
    <w:name w:val="Основной текст Знак"/>
    <w:basedOn w:val="a0"/>
    <w:link w:val="a3"/>
    <w:uiPriority w:val="99"/>
  </w:style>
  <w:style w:type="paragraph" w:styleId="a5">
    <w:name w:val="Normal (Web)"/>
    <w:basedOn w:val="a"/>
    <w:uiPriority w:val="99"/>
    <w:unhideWhenUsed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styleId="a6">
    <w:name w:val="Body Text Indent"/>
    <w:basedOn w:val="a"/>
    <w:link w:val="a7"/>
    <w:unhideWhenUsed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Pr>
      <w:rFonts w:eastAsiaTheme="minorEastAsia" w:cs="Times New Roman"/>
      <w:sz w:val="24"/>
      <w:szCs w:val="24"/>
      <w:lang w:val="en-US" w:bidi="en-US"/>
    </w:rPr>
  </w:style>
  <w:style w:type="character" w:styleId="a8">
    <w:name w:val="Hyperlink"/>
    <w:basedOn w:val="a0"/>
    <w:uiPriority w:val="99"/>
    <w:unhideWhenUsed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eastAsiaTheme="minorEastAsia" w:hAnsi="Tahoma" w:cs="Tahoma"/>
      <w:sz w:val="16"/>
      <w:szCs w:val="16"/>
      <w:lang w:val="en-US" w:bidi="en-US"/>
    </w:rPr>
  </w:style>
  <w:style w:type="table" w:styleId="ab">
    <w:name w:val="Table Grid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pPr>
      <w:spacing w:after="120" w:line="276" w:lineRule="auto"/>
    </w:pPr>
    <w:rPr>
      <w:rFonts w:eastAsiaTheme="minorHAnsi" w:cstheme="minorBidi"/>
      <w:sz w:val="22"/>
      <w:szCs w:val="22"/>
      <w:lang w:val="ru-RU" w:bidi="ar-SA"/>
    </w:rPr>
  </w:style>
  <w:style w:type="character" w:customStyle="1" w:styleId="a4">
    <w:name w:val="Основной текст Знак"/>
    <w:basedOn w:val="a0"/>
    <w:link w:val="a3"/>
    <w:uiPriority w:val="99"/>
  </w:style>
  <w:style w:type="paragraph" w:styleId="a5">
    <w:name w:val="Normal (Web)"/>
    <w:basedOn w:val="a"/>
    <w:uiPriority w:val="99"/>
    <w:unhideWhenUsed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styleId="a6">
    <w:name w:val="Body Text Indent"/>
    <w:basedOn w:val="a"/>
    <w:link w:val="a7"/>
    <w:unhideWhenUsed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Pr>
      <w:rFonts w:eastAsiaTheme="minorEastAsia" w:cs="Times New Roman"/>
      <w:sz w:val="24"/>
      <w:szCs w:val="24"/>
      <w:lang w:val="en-US" w:bidi="en-US"/>
    </w:rPr>
  </w:style>
  <w:style w:type="character" w:styleId="a8">
    <w:name w:val="Hyperlink"/>
    <w:basedOn w:val="a0"/>
    <w:uiPriority w:val="99"/>
    <w:unhideWhenUsed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eastAsiaTheme="minorEastAsia" w:hAnsi="Tahoma" w:cs="Tahoma"/>
      <w:sz w:val="16"/>
      <w:szCs w:val="16"/>
      <w:lang w:val="en-US" w:bidi="en-US"/>
    </w:rPr>
  </w:style>
  <w:style w:type="table" w:styleId="ab">
    <w:name w:val="Table Grid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43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ПЗИО</Company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Венера</dc:creator>
  <cp:lastModifiedBy>admin</cp:lastModifiedBy>
  <cp:revision>2</cp:revision>
  <cp:lastPrinted>2016-12-06T07:09:00Z</cp:lastPrinted>
  <dcterms:created xsi:type="dcterms:W3CDTF">2019-08-08T06:27:00Z</dcterms:created>
  <dcterms:modified xsi:type="dcterms:W3CDTF">2019-08-08T06:27:00Z</dcterms:modified>
</cp:coreProperties>
</file>